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9639"/>
      </w:tblGrid>
      <w:tr w:rsidR="005C4B18" w:rsidRPr="005C4B18" w:rsidTr="007822B0">
        <w:tc>
          <w:tcPr>
            <w:tcW w:w="9639" w:type="dxa"/>
            <w:vAlign w:val="center"/>
          </w:tcPr>
          <w:p w:rsidR="005C4B18" w:rsidRDefault="005C4B18" w:rsidP="005C4B18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2B1516">
              <w:rPr>
                <w:sz w:val="24"/>
                <w:szCs w:val="24"/>
              </w:rPr>
              <w:t xml:space="preserve">AMMONTARE COMPLESSIVO </w:t>
            </w:r>
            <w:r>
              <w:rPr>
                <w:sz w:val="24"/>
                <w:szCs w:val="24"/>
              </w:rPr>
              <w:t>DEGLI EMOLUMENTI PERCEPITI A CARICO DELLA</w:t>
            </w:r>
          </w:p>
          <w:p w:rsidR="005C4B18" w:rsidRDefault="005C4B18" w:rsidP="005C4B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FINANZA PUBBLICA</w:t>
            </w:r>
          </w:p>
          <w:p w:rsidR="005C4B18" w:rsidRPr="005C4B18" w:rsidRDefault="005C4B18" w:rsidP="005C4B18">
            <w:pPr>
              <w:ind w:left="993" w:hanging="993"/>
              <w:jc w:val="center"/>
              <w:rPr>
                <w:sz w:val="16"/>
                <w:szCs w:val="16"/>
              </w:rPr>
            </w:pPr>
          </w:p>
          <w:p w:rsidR="005C4B18" w:rsidRPr="005C4B18" w:rsidRDefault="005C4B18" w:rsidP="005C4B18">
            <w:pPr>
              <w:ind w:left="-993" w:firstLine="993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5C4B18" w:rsidRPr="005C4B18" w:rsidRDefault="005C4B18" w:rsidP="005C4B18">
      <w:pPr>
        <w:spacing w:after="0" w:line="240" w:lineRule="auto"/>
        <w:ind w:left="993" w:hanging="993"/>
        <w:jc w:val="center"/>
        <w:rPr>
          <w:b/>
          <w:sz w:val="24"/>
          <w:szCs w:val="24"/>
        </w:rPr>
      </w:pPr>
    </w:p>
    <w:p w:rsidR="00EE2E61" w:rsidRDefault="005C4B18" w:rsidP="005C4B18">
      <w:pPr>
        <w:spacing w:after="0" w:line="240" w:lineRule="auto"/>
        <w:ind w:left="993" w:hanging="993"/>
        <w:jc w:val="center"/>
        <w:rPr>
          <w:b/>
          <w:sz w:val="24"/>
          <w:szCs w:val="24"/>
          <w:lang w:val="en-US"/>
        </w:rPr>
      </w:pPr>
      <w:r w:rsidRPr="002B1516">
        <w:rPr>
          <w:b/>
          <w:sz w:val="24"/>
          <w:szCs w:val="24"/>
          <w:lang w:val="en-US"/>
        </w:rPr>
        <w:t xml:space="preserve">Art. 14, comma 1-ter, d. </w:t>
      </w:r>
      <w:proofErr w:type="spellStart"/>
      <w:r w:rsidRPr="002B1516">
        <w:rPr>
          <w:b/>
          <w:sz w:val="24"/>
          <w:szCs w:val="24"/>
          <w:lang w:val="en-US"/>
        </w:rPr>
        <w:t>lgs</w:t>
      </w:r>
      <w:proofErr w:type="spellEnd"/>
      <w:r w:rsidRPr="002B1516">
        <w:rPr>
          <w:b/>
          <w:sz w:val="24"/>
          <w:szCs w:val="24"/>
          <w:lang w:val="en-US"/>
        </w:rPr>
        <w:t>. 33/2013</w:t>
      </w:r>
    </w:p>
    <w:p w:rsidR="005C4B18" w:rsidRDefault="005C4B18" w:rsidP="005C4B18">
      <w:pPr>
        <w:spacing w:after="0" w:line="240" w:lineRule="auto"/>
        <w:ind w:left="993" w:hanging="993"/>
        <w:jc w:val="center"/>
        <w:rPr>
          <w:b/>
          <w:sz w:val="24"/>
          <w:szCs w:val="24"/>
          <w:lang w:val="en-US"/>
        </w:rPr>
      </w:pPr>
    </w:p>
    <w:p w:rsidR="005C4B18" w:rsidRDefault="005C4B18" w:rsidP="005C4B18">
      <w:pPr>
        <w:spacing w:after="0" w:line="240" w:lineRule="auto"/>
        <w:ind w:left="993" w:hanging="993"/>
        <w:jc w:val="center"/>
        <w:rPr>
          <w:b/>
          <w:sz w:val="24"/>
          <w:szCs w:val="24"/>
          <w:lang w:val="en-US"/>
        </w:rPr>
      </w:pPr>
    </w:p>
    <w:p w:rsidR="005C4B18" w:rsidRDefault="005C4B18" w:rsidP="005C4B18">
      <w:pPr>
        <w:spacing w:after="0" w:line="240" w:lineRule="auto"/>
        <w:ind w:left="993" w:hanging="993"/>
        <w:jc w:val="center"/>
        <w:rPr>
          <w:b/>
          <w:sz w:val="24"/>
          <w:szCs w:val="24"/>
          <w:lang w:val="en-US"/>
        </w:rPr>
      </w:pPr>
    </w:p>
    <w:p w:rsidR="005C4B18" w:rsidRPr="007822B0" w:rsidRDefault="005C4B18" w:rsidP="005C4B18">
      <w:pPr>
        <w:spacing w:after="0" w:line="240" w:lineRule="auto"/>
        <w:rPr>
          <w:sz w:val="24"/>
          <w:szCs w:val="24"/>
        </w:rPr>
      </w:pPr>
      <w:r w:rsidRPr="007822B0">
        <w:rPr>
          <w:sz w:val="24"/>
          <w:szCs w:val="24"/>
        </w:rPr>
        <w:t>Il/la sottoscritto/a __________________________________________________________</w:t>
      </w:r>
      <w:r w:rsidR="007822B0">
        <w:rPr>
          <w:sz w:val="24"/>
          <w:szCs w:val="24"/>
        </w:rPr>
        <w:t>_______</w:t>
      </w:r>
    </w:p>
    <w:p w:rsidR="005C4B18" w:rsidRPr="007822B0" w:rsidRDefault="005C4B18" w:rsidP="005C4B18">
      <w:pPr>
        <w:spacing w:after="0" w:line="240" w:lineRule="auto"/>
        <w:rPr>
          <w:sz w:val="24"/>
          <w:szCs w:val="24"/>
        </w:rPr>
      </w:pPr>
    </w:p>
    <w:p w:rsidR="005C4B18" w:rsidRPr="007822B0" w:rsidRDefault="005C4B18" w:rsidP="005C4B18">
      <w:pPr>
        <w:spacing w:after="0" w:line="240" w:lineRule="auto"/>
        <w:rPr>
          <w:sz w:val="24"/>
          <w:szCs w:val="24"/>
        </w:rPr>
      </w:pPr>
    </w:p>
    <w:p w:rsidR="005C4B18" w:rsidRDefault="00CB7F28" w:rsidP="005C4B1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In  qualità   di_____________________________________________________________________</w:t>
      </w:r>
    </w:p>
    <w:p w:rsidR="00CB7F28" w:rsidRPr="007822B0" w:rsidRDefault="00CB7F28" w:rsidP="005C4B18">
      <w:pPr>
        <w:spacing w:after="0" w:line="240" w:lineRule="auto"/>
        <w:rPr>
          <w:sz w:val="24"/>
          <w:szCs w:val="24"/>
        </w:rPr>
      </w:pPr>
    </w:p>
    <w:p w:rsidR="005C4B18" w:rsidRDefault="005C4B18" w:rsidP="005C4B18">
      <w:pPr>
        <w:spacing w:after="0" w:line="240" w:lineRule="auto"/>
        <w:rPr>
          <w:sz w:val="24"/>
          <w:szCs w:val="24"/>
        </w:rPr>
      </w:pPr>
      <w:r w:rsidRPr="007822B0">
        <w:rPr>
          <w:sz w:val="24"/>
          <w:szCs w:val="24"/>
        </w:rPr>
        <w:t>comunica, ai sensi dell’art.</w:t>
      </w:r>
      <w:r w:rsidR="007822B0" w:rsidRPr="007822B0">
        <w:rPr>
          <w:sz w:val="24"/>
          <w:szCs w:val="24"/>
        </w:rPr>
        <w:t xml:space="preserve"> 14, comma 1-ter, del d. </w:t>
      </w:r>
      <w:r w:rsidR="007822B0">
        <w:rPr>
          <w:sz w:val="24"/>
          <w:szCs w:val="24"/>
        </w:rPr>
        <w:t xml:space="preserve">lgs.33/2013 e </w:t>
      </w:r>
      <w:proofErr w:type="spellStart"/>
      <w:r w:rsidR="007822B0">
        <w:rPr>
          <w:sz w:val="24"/>
          <w:szCs w:val="24"/>
        </w:rPr>
        <w:t>s.m.i.</w:t>
      </w:r>
      <w:proofErr w:type="spellEnd"/>
      <w:r w:rsidR="007822B0">
        <w:rPr>
          <w:sz w:val="24"/>
          <w:szCs w:val="24"/>
        </w:rPr>
        <w:t xml:space="preserve"> gli emolumenti complessivi</w:t>
      </w:r>
    </w:p>
    <w:p w:rsidR="007822B0" w:rsidRPr="007822B0" w:rsidRDefault="007822B0" w:rsidP="005C4B1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percepiti a carico della finanza pubblica:</w:t>
      </w:r>
    </w:p>
    <w:p w:rsidR="005C4B18" w:rsidRPr="007822B0" w:rsidRDefault="005C4B18" w:rsidP="005C4B18">
      <w:pPr>
        <w:spacing w:after="0" w:line="240" w:lineRule="auto"/>
        <w:rPr>
          <w:sz w:val="24"/>
          <w:szCs w:val="24"/>
        </w:rPr>
      </w:pPr>
    </w:p>
    <w:p w:rsidR="005C4B18" w:rsidRPr="007822B0" w:rsidRDefault="005C4B18" w:rsidP="005C4B18">
      <w:pPr>
        <w:spacing w:after="0" w:line="240" w:lineRule="auto"/>
        <w:ind w:left="993" w:hanging="993"/>
        <w:rPr>
          <w:sz w:val="24"/>
          <w:szCs w:val="24"/>
        </w:rPr>
      </w:pP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9639"/>
      </w:tblGrid>
      <w:tr w:rsidR="007822B0" w:rsidRPr="007822B0" w:rsidTr="003E3170">
        <w:tc>
          <w:tcPr>
            <w:tcW w:w="9639" w:type="dxa"/>
          </w:tcPr>
          <w:p w:rsidR="007822B0" w:rsidRPr="007822B0" w:rsidRDefault="007822B0" w:rsidP="003E3170">
            <w:pPr>
              <w:rPr>
                <w:sz w:val="16"/>
                <w:szCs w:val="16"/>
              </w:rPr>
            </w:pPr>
          </w:p>
          <w:p w:rsidR="007822B0" w:rsidRPr="007822B0" w:rsidRDefault="007822B0" w:rsidP="003E3170">
            <w:pPr>
              <w:rPr>
                <w:sz w:val="16"/>
                <w:szCs w:val="16"/>
              </w:rPr>
            </w:pPr>
          </w:p>
          <w:p w:rsidR="007822B0" w:rsidRPr="00CB7F28" w:rsidRDefault="007822B0" w:rsidP="003E3170">
            <w:pPr>
              <w:rPr>
                <w:sz w:val="24"/>
                <w:szCs w:val="24"/>
              </w:rPr>
            </w:pPr>
            <w:r w:rsidRPr="00CB7F28">
              <w:rPr>
                <w:sz w:val="24"/>
                <w:szCs w:val="24"/>
              </w:rPr>
              <w:t>Ammontare complessivo (lordo)</w:t>
            </w:r>
          </w:p>
          <w:p w:rsidR="007822B0" w:rsidRPr="007822B0" w:rsidRDefault="007822B0" w:rsidP="003E3170">
            <w:pPr>
              <w:rPr>
                <w:sz w:val="28"/>
                <w:szCs w:val="28"/>
              </w:rPr>
            </w:pPr>
          </w:p>
          <w:p w:rsidR="007822B0" w:rsidRPr="007822B0" w:rsidRDefault="007822B0" w:rsidP="003E3170">
            <w:pPr>
              <w:rPr>
                <w:sz w:val="16"/>
                <w:szCs w:val="16"/>
              </w:rPr>
            </w:pPr>
          </w:p>
          <w:p w:rsidR="007822B0" w:rsidRPr="007822B0" w:rsidRDefault="007822B0" w:rsidP="003E3170">
            <w:pPr>
              <w:rPr>
                <w:sz w:val="16"/>
                <w:szCs w:val="16"/>
              </w:rPr>
            </w:pPr>
          </w:p>
        </w:tc>
      </w:tr>
    </w:tbl>
    <w:p w:rsidR="007822B0" w:rsidRDefault="007822B0" w:rsidP="007822B0">
      <w:pPr>
        <w:rPr>
          <w:sz w:val="16"/>
          <w:szCs w:val="16"/>
        </w:rPr>
      </w:pPr>
    </w:p>
    <w:p w:rsidR="007822B0" w:rsidRDefault="007822B0" w:rsidP="007822B0">
      <w:pPr>
        <w:rPr>
          <w:sz w:val="16"/>
          <w:szCs w:val="16"/>
        </w:rPr>
      </w:pPr>
    </w:p>
    <w:p w:rsidR="007822B0" w:rsidRPr="00CB7F28" w:rsidRDefault="007822B0" w:rsidP="007822B0">
      <w:pPr>
        <w:rPr>
          <w:sz w:val="24"/>
          <w:szCs w:val="24"/>
        </w:rPr>
      </w:pPr>
      <w:r>
        <w:rPr>
          <w:sz w:val="16"/>
          <w:szCs w:val="16"/>
        </w:rPr>
        <w:tab/>
      </w:r>
      <w:r w:rsidRPr="00CB7F28">
        <w:rPr>
          <w:sz w:val="24"/>
          <w:szCs w:val="24"/>
        </w:rPr>
        <w:t>In fede</w:t>
      </w:r>
    </w:p>
    <w:p w:rsidR="007822B0" w:rsidRDefault="007822B0" w:rsidP="007822B0">
      <w:pPr>
        <w:rPr>
          <w:sz w:val="28"/>
          <w:szCs w:val="28"/>
        </w:rPr>
      </w:pPr>
    </w:p>
    <w:p w:rsidR="007822B0" w:rsidRDefault="007822B0" w:rsidP="007822B0">
      <w:pPr>
        <w:rPr>
          <w:sz w:val="28"/>
          <w:szCs w:val="28"/>
        </w:rPr>
      </w:pPr>
      <w:r w:rsidRPr="00CB7F28">
        <w:rPr>
          <w:sz w:val="24"/>
          <w:szCs w:val="24"/>
        </w:rPr>
        <w:t>Luogo e data</w:t>
      </w:r>
      <w:r>
        <w:rPr>
          <w:sz w:val="28"/>
          <w:szCs w:val="28"/>
        </w:rPr>
        <w:t>__________________________</w:t>
      </w:r>
    </w:p>
    <w:p w:rsidR="007822B0" w:rsidRDefault="007822B0" w:rsidP="007822B0">
      <w:pPr>
        <w:rPr>
          <w:sz w:val="28"/>
          <w:szCs w:val="28"/>
        </w:rPr>
      </w:pPr>
    </w:p>
    <w:p w:rsidR="007822B0" w:rsidRPr="007822B0" w:rsidRDefault="007822B0" w:rsidP="007822B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B7F28">
        <w:rPr>
          <w:sz w:val="24"/>
          <w:szCs w:val="24"/>
        </w:rPr>
        <w:t>Firma_</w:t>
      </w:r>
      <w:r>
        <w:rPr>
          <w:sz w:val="28"/>
          <w:szCs w:val="28"/>
        </w:rPr>
        <w:t>___________________________</w:t>
      </w:r>
    </w:p>
    <w:sectPr w:rsidR="007822B0" w:rsidRPr="007822B0" w:rsidSect="005C4B18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5F5" w:rsidRDefault="009845F5" w:rsidP="00B21F64">
      <w:pPr>
        <w:spacing w:after="0" w:line="240" w:lineRule="auto"/>
      </w:pPr>
      <w:r>
        <w:separator/>
      </w:r>
    </w:p>
  </w:endnote>
  <w:endnote w:type="continuationSeparator" w:id="0">
    <w:p w:rsidR="009845F5" w:rsidRDefault="009845F5" w:rsidP="00B21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5F5" w:rsidRDefault="009845F5" w:rsidP="00B21F64">
      <w:pPr>
        <w:spacing w:after="0" w:line="240" w:lineRule="auto"/>
      </w:pPr>
      <w:r>
        <w:separator/>
      </w:r>
    </w:p>
  </w:footnote>
  <w:footnote w:type="continuationSeparator" w:id="0">
    <w:p w:rsidR="009845F5" w:rsidRDefault="009845F5" w:rsidP="00B21F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28" w:rsidRDefault="00CB7F28">
    <w:pPr>
      <w:pStyle w:val="Intestazione"/>
    </w:pPr>
  </w:p>
  <w:p w:rsidR="00CB7F28" w:rsidRDefault="00CB7F28">
    <w:pPr>
      <w:pStyle w:val="Intestazione"/>
    </w:pPr>
  </w:p>
  <w:p w:rsidR="00CB7F28" w:rsidRDefault="00CB7F28">
    <w:pPr>
      <w:pStyle w:val="Intestazione"/>
    </w:pPr>
  </w:p>
  <w:p w:rsidR="00CB7F28" w:rsidRDefault="00CB7F2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728"/>
    <w:rsid w:val="00091F3C"/>
    <w:rsid w:val="00093528"/>
    <w:rsid w:val="000C1298"/>
    <w:rsid w:val="00172A85"/>
    <w:rsid w:val="001B4E39"/>
    <w:rsid w:val="001E1B3B"/>
    <w:rsid w:val="002B1516"/>
    <w:rsid w:val="002F5284"/>
    <w:rsid w:val="00315AFC"/>
    <w:rsid w:val="003D0585"/>
    <w:rsid w:val="00413F5A"/>
    <w:rsid w:val="00415589"/>
    <w:rsid w:val="0042412A"/>
    <w:rsid w:val="00432570"/>
    <w:rsid w:val="00535519"/>
    <w:rsid w:val="00561D66"/>
    <w:rsid w:val="005B6F27"/>
    <w:rsid w:val="005C4B18"/>
    <w:rsid w:val="006F25E9"/>
    <w:rsid w:val="007822B0"/>
    <w:rsid w:val="0081640C"/>
    <w:rsid w:val="00843728"/>
    <w:rsid w:val="00877828"/>
    <w:rsid w:val="00881FD1"/>
    <w:rsid w:val="008D6861"/>
    <w:rsid w:val="009845F5"/>
    <w:rsid w:val="009A3686"/>
    <w:rsid w:val="00A273DD"/>
    <w:rsid w:val="00A917D0"/>
    <w:rsid w:val="00AF6731"/>
    <w:rsid w:val="00B2103C"/>
    <w:rsid w:val="00B21F64"/>
    <w:rsid w:val="00B305E1"/>
    <w:rsid w:val="00BA77F1"/>
    <w:rsid w:val="00C60950"/>
    <w:rsid w:val="00CB7F28"/>
    <w:rsid w:val="00D77293"/>
    <w:rsid w:val="00DC7116"/>
    <w:rsid w:val="00DF5A17"/>
    <w:rsid w:val="00ED051A"/>
    <w:rsid w:val="00EE2E61"/>
    <w:rsid w:val="00F4262A"/>
    <w:rsid w:val="00F65DA9"/>
    <w:rsid w:val="00F90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8437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843728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B21F6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21F64"/>
  </w:style>
  <w:style w:type="paragraph" w:styleId="Pidipagina">
    <w:name w:val="footer"/>
    <w:basedOn w:val="Normale"/>
    <w:link w:val="PidipaginaCarattere"/>
    <w:uiPriority w:val="99"/>
    <w:unhideWhenUsed/>
    <w:rsid w:val="00B21F6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21F6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91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91F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8437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843728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B21F6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21F64"/>
  </w:style>
  <w:style w:type="paragraph" w:styleId="Pidipagina">
    <w:name w:val="footer"/>
    <w:basedOn w:val="Normale"/>
    <w:link w:val="PidipaginaCarattere"/>
    <w:uiPriority w:val="99"/>
    <w:unhideWhenUsed/>
    <w:rsid w:val="00B21F6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21F6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91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91F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9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Maria Abbondanza</dc:creator>
  <cp:lastModifiedBy>Gloriana Omodei</cp:lastModifiedBy>
  <cp:revision>2</cp:revision>
  <cp:lastPrinted>2017-04-12T09:46:00Z</cp:lastPrinted>
  <dcterms:created xsi:type="dcterms:W3CDTF">2017-12-07T13:31:00Z</dcterms:created>
  <dcterms:modified xsi:type="dcterms:W3CDTF">2017-12-07T13:31:00Z</dcterms:modified>
</cp:coreProperties>
</file>